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82" w:after="0"/>
        <w:ind w:left="567" w:right="0" w:hanging="359"/>
        <w:jc w:val="left"/>
        <w:rPr>
          <w:sz w:val="24"/>
        </w:rPr>
      </w:pPr>
      <w:r>
        <w:rPr>
          <w:sz w:val="24"/>
        </w:rPr>
        <w:t>V</w:t>
      </w:r>
      <w:r>
        <w:rPr>
          <w:spacing w:val="-4"/>
          <w:sz w:val="24"/>
        </w:rPr>
        <w:t> </w:t>
      </w:r>
      <w:r>
        <w:rPr>
          <w:sz w:val="24"/>
        </w:rPr>
        <w:t>případě</w:t>
      </w:r>
      <w:r>
        <w:rPr>
          <w:spacing w:val="-6"/>
          <w:sz w:val="24"/>
        </w:rPr>
        <w:t> </w:t>
      </w:r>
      <w:r>
        <w:rPr>
          <w:sz w:val="24"/>
        </w:rPr>
        <w:t>zaměstnaných</w:t>
      </w:r>
      <w:r>
        <w:rPr>
          <w:spacing w:val="-5"/>
          <w:sz w:val="24"/>
        </w:rPr>
        <w:t> </w:t>
      </w:r>
      <w:r>
        <w:rPr>
          <w:sz w:val="24"/>
        </w:rPr>
        <w:t>podpořených </w:t>
      </w:r>
      <w:r>
        <w:rPr>
          <w:spacing w:val="-4"/>
          <w:sz w:val="24"/>
        </w:rPr>
        <w:t>osob</w:t>
      </w:r>
    </w:p>
    <w:p>
      <w:pPr>
        <w:pStyle w:val="Heading1"/>
        <w:spacing w:line="276" w:lineRule="auto"/>
      </w:pPr>
      <w:r>
        <w:rPr/>
        <w:t>Potvrzení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postavení</w:t>
      </w:r>
      <w:r>
        <w:rPr>
          <w:spacing w:val="-6"/>
        </w:rPr>
        <w:t> </w:t>
      </w:r>
      <w:r>
        <w:rPr/>
        <w:t>podpořené</w:t>
      </w:r>
      <w:r>
        <w:rPr>
          <w:spacing w:val="-10"/>
        </w:rPr>
        <w:t> </w:t>
      </w:r>
      <w:r>
        <w:rPr/>
        <w:t>osoby na trhu práce</w:t>
      </w:r>
    </w:p>
    <w:p>
      <w:pPr>
        <w:spacing w:line="240" w:lineRule="auto" w:before="3" w:after="0"/>
        <w:rPr>
          <w:b/>
          <w:sz w:val="17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6694"/>
      </w:tblGrid>
      <w:tr>
        <w:trPr>
          <w:trHeight w:val="758" w:hRule="atLeast"/>
        </w:trPr>
        <w:tc>
          <w:tcPr>
            <w:tcW w:w="9212" w:type="dxa"/>
            <w:gridSpan w:val="2"/>
          </w:tcPr>
          <w:p>
            <w:pPr>
              <w:pStyle w:val="TableParagraph"/>
              <w:spacing w:before="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sz w:val="22"/>
              </w:rPr>
            </w:pPr>
            <w:r>
              <w:rPr>
                <w:sz w:val="22"/>
              </w:rPr>
              <w:t>Podpořená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osoba:</w:t>
            </w:r>
          </w:p>
        </w:tc>
      </w:tr>
      <w:tr>
        <w:trPr>
          <w:trHeight w:val="505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Jméno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příjmení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Datum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narození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60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Adresa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trvalého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pobytu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154"/>
        <w:rPr>
          <w:b/>
          <w:sz w:val="36"/>
        </w:rPr>
      </w:pPr>
    </w:p>
    <w:p>
      <w:pPr>
        <w:pStyle w:val="Heading2"/>
        <w:rPr>
          <w:u w:val="none"/>
        </w:rPr>
      </w:pPr>
      <w:r>
        <w:rPr>
          <w:u w:val="single"/>
        </w:rPr>
        <w:t>Potvrzení</w:t>
      </w:r>
      <w:r>
        <w:rPr>
          <w:spacing w:val="-6"/>
          <w:u w:val="single"/>
        </w:rPr>
        <w:t> </w:t>
      </w:r>
      <w:r>
        <w:rPr>
          <w:u w:val="single"/>
        </w:rPr>
        <w:t>o</w:t>
      </w:r>
      <w:r>
        <w:rPr>
          <w:spacing w:val="-11"/>
          <w:u w:val="single"/>
        </w:rPr>
        <w:t> </w:t>
      </w:r>
      <w:r>
        <w:rPr>
          <w:u w:val="single"/>
        </w:rPr>
        <w:t>pracovněprávním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vztahu</w:t>
      </w:r>
    </w:p>
    <w:p>
      <w:pPr>
        <w:pStyle w:val="BodyText"/>
        <w:spacing w:line="276" w:lineRule="auto" w:before="50"/>
        <w:ind w:left="53" w:right="62"/>
        <w:jc w:val="center"/>
      </w:pPr>
      <w:r>
        <w:rPr>
          <w:i/>
        </w:rPr>
        <w:t>(vyplní</w:t>
      </w:r>
      <w:r>
        <w:rPr>
          <w:i/>
          <w:spacing w:val="-2"/>
        </w:rPr>
        <w:t> </w:t>
      </w:r>
      <w:r>
        <w:rPr>
          <w:i/>
        </w:rPr>
        <w:t>podpořená</w:t>
      </w:r>
      <w:r>
        <w:rPr>
          <w:i/>
          <w:spacing w:val="-3"/>
        </w:rPr>
        <w:t> </w:t>
      </w:r>
      <w:r>
        <w:rPr>
          <w:i/>
        </w:rPr>
        <w:t>osoba,</w:t>
      </w:r>
      <w:r>
        <w:rPr>
          <w:i/>
          <w:spacing w:val="-3"/>
        </w:rPr>
        <w:t> </w:t>
      </w:r>
      <w:r>
        <w:rPr>
          <w:i/>
        </w:rPr>
        <w:t>která</w:t>
      </w:r>
      <w:r>
        <w:rPr>
          <w:i/>
          <w:spacing w:val="-3"/>
        </w:rPr>
        <w:t> </w:t>
      </w:r>
      <w:r>
        <w:rPr>
          <w:i/>
        </w:rPr>
        <w:t>má</w:t>
      </w:r>
      <w:r>
        <w:rPr>
          <w:i/>
          <w:spacing w:val="-3"/>
        </w:rPr>
        <w:t> </w:t>
      </w:r>
      <w:r>
        <w:rPr>
          <w:i/>
        </w:rPr>
        <w:t>se</w:t>
      </w:r>
      <w:r>
        <w:rPr>
          <w:i/>
          <w:spacing w:val="-3"/>
        </w:rPr>
        <w:t> </w:t>
      </w:r>
      <w:r>
        <w:rPr>
          <w:i/>
        </w:rPr>
        <w:t>zaměstnavatelem</w:t>
      </w:r>
      <w:r>
        <w:rPr>
          <w:i/>
          <w:spacing w:val="-4"/>
        </w:rPr>
        <w:t> </w:t>
      </w:r>
      <w:r>
        <w:rPr>
          <w:i/>
        </w:rPr>
        <w:t>uzavřenu</w:t>
      </w:r>
      <w:r>
        <w:rPr>
          <w:i/>
          <w:spacing w:val="-3"/>
        </w:rPr>
        <w:t> </w:t>
      </w:r>
      <w:r>
        <w:rPr>
          <w:i/>
        </w:rPr>
        <w:t>pracovní</w:t>
      </w:r>
      <w:r>
        <w:rPr>
          <w:i/>
          <w:spacing w:val="-5"/>
        </w:rPr>
        <w:t> </w:t>
      </w:r>
      <w:r>
        <w:rPr>
          <w:i/>
        </w:rPr>
        <w:t>smlouvu,</w:t>
      </w:r>
      <w:r>
        <w:rPr>
          <w:i/>
          <w:spacing w:val="-3"/>
        </w:rPr>
        <w:t> </w:t>
      </w:r>
      <w:r>
        <w:rPr>
          <w:i/>
        </w:rPr>
        <w:t>dohodu</w:t>
      </w:r>
      <w:r>
        <w:rPr>
          <w:i/>
          <w:spacing w:val="-3"/>
        </w:rPr>
        <w:t> </w:t>
      </w:r>
      <w:r>
        <w:rPr>
          <w:i/>
        </w:rPr>
        <w:t>o</w:t>
      </w:r>
      <w:r>
        <w:rPr>
          <w:i/>
          <w:spacing w:val="-3"/>
        </w:rPr>
        <w:t> </w:t>
      </w:r>
      <w:r>
        <w:rPr>
          <w:i/>
        </w:rPr>
        <w:t>provedení</w:t>
      </w:r>
      <w:r>
        <w:rPr>
          <w:i/>
          <w:spacing w:val="-2"/>
        </w:rPr>
        <w:t> </w:t>
      </w:r>
      <w:r>
        <w:rPr>
          <w:i/>
        </w:rPr>
        <w:t>práce</w:t>
      </w:r>
      <w:r>
        <w:rPr>
          <w:i/>
          <w:spacing w:val="-3"/>
        </w:rPr>
        <w:t> </w:t>
      </w:r>
      <w:r>
        <w:rPr>
          <w:i/>
        </w:rPr>
        <w:t>nebo</w:t>
      </w:r>
      <w:r>
        <w:rPr>
          <w:i/>
          <w:spacing w:val="-5"/>
        </w:rPr>
        <w:t> </w:t>
      </w:r>
      <w:r>
        <w:rPr>
          <w:i/>
        </w:rPr>
        <w:t>dohodu</w:t>
      </w:r>
      <w:r>
        <w:rPr>
          <w:i/>
          <w:spacing w:val="-3"/>
        </w:rPr>
        <w:t> </w:t>
      </w:r>
      <w:r>
        <w:rPr>
          <w:i/>
        </w:rPr>
        <w:t>o</w:t>
      </w:r>
      <w:r>
        <w:rPr/>
        <w:t> pracovní činnosti)</w:t>
      </w:r>
    </w:p>
    <w:p>
      <w:pPr>
        <w:spacing w:line="240" w:lineRule="auto" w:before="4" w:after="0"/>
        <w:rPr>
          <w:i/>
          <w:sz w:val="17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0"/>
        <w:gridCol w:w="2636"/>
        <w:gridCol w:w="3995"/>
      </w:tblGrid>
      <w:tr>
        <w:trPr>
          <w:trHeight w:val="506" w:hRule="atLeast"/>
        </w:trPr>
        <w:tc>
          <w:tcPr>
            <w:tcW w:w="5296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Název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zaměstnavatele:</w:t>
            </w:r>
          </w:p>
        </w:tc>
        <w:tc>
          <w:tcPr>
            <w:tcW w:w="3995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IČ:</w:t>
            </w:r>
          </w:p>
        </w:tc>
      </w:tr>
      <w:tr>
        <w:trPr>
          <w:trHeight w:val="1264" w:hRule="atLeast"/>
        </w:trPr>
        <w:tc>
          <w:tcPr>
            <w:tcW w:w="529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95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Sídlo:</w:t>
            </w:r>
          </w:p>
        </w:tc>
      </w:tr>
      <w:tr>
        <w:trPr>
          <w:trHeight w:val="1550" w:hRule="atLeast"/>
        </w:trPr>
        <w:tc>
          <w:tcPr>
            <w:tcW w:w="9291" w:type="dxa"/>
            <w:gridSpan w:val="3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Podpořená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osoba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zaměstnaná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základě: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89" w:val="left" w:leader="none"/>
                <w:tab w:pos="2234" w:val="left" w:leader="none"/>
                <w:tab w:pos="3653" w:val="left" w:leader="none"/>
                <w:tab w:pos="5071" w:val="left" w:leader="none"/>
              </w:tabs>
              <w:spacing w:line="240" w:lineRule="auto" w:before="252" w:after="0"/>
              <w:ind w:left="389" w:right="0" w:hanging="282"/>
              <w:jc w:val="left"/>
              <w:rPr>
                <w:sz w:val="22"/>
              </w:rPr>
            </w:pPr>
            <w:r>
              <w:rPr>
                <w:sz w:val="22"/>
              </w:rPr>
              <w:t>prac.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smlouvy</w:t>
            </w:r>
            <w:r>
              <w:rPr>
                <w:sz w:val="22"/>
              </w:rPr>
              <w:tab/>
            </w:r>
            <w:r>
              <w:rPr>
                <w:rFonts w:ascii="MS Gothic" w:hAnsi="MS Gothic"/>
                <w:sz w:val="22"/>
              </w:rPr>
              <w:t>☐</w:t>
            </w:r>
            <w:r>
              <w:rPr>
                <w:rFonts w:ascii="MS Gothic" w:hAnsi="MS Gothic"/>
                <w:spacing w:val="-47"/>
                <w:sz w:val="22"/>
              </w:rPr>
              <w:t> </w:t>
            </w:r>
            <w:r>
              <w:rPr>
                <w:spacing w:val="-5"/>
                <w:sz w:val="22"/>
              </w:rPr>
              <w:t>DPP</w:t>
            </w:r>
            <w:r>
              <w:rPr>
                <w:sz w:val="22"/>
              </w:rPr>
              <w:tab/>
            </w:r>
            <w:r>
              <w:rPr>
                <w:rFonts w:ascii="MS Gothic" w:hAnsi="MS Gothic"/>
                <w:spacing w:val="-4"/>
                <w:sz w:val="22"/>
              </w:rPr>
              <w:t>☐</w:t>
            </w:r>
            <w:r>
              <w:rPr>
                <w:spacing w:val="-4"/>
                <w:sz w:val="22"/>
              </w:rPr>
              <w:t>DPČ</w:t>
            </w:r>
            <w:r>
              <w:rPr>
                <w:sz w:val="22"/>
              </w:rPr>
              <w:tab/>
            </w:r>
            <w:r>
              <w:rPr>
                <w:rFonts w:ascii="MS Gothic" w:hAnsi="MS Gothic"/>
                <w:sz w:val="22"/>
              </w:rPr>
              <w:t>☐</w:t>
            </w:r>
            <w:r>
              <w:rPr>
                <w:rFonts w:ascii="MS Gothic" w:hAnsi="MS Gothic"/>
                <w:spacing w:val="-50"/>
                <w:sz w:val="22"/>
              </w:rPr>
              <w:t> </w:t>
            </w:r>
            <w:r>
              <w:rPr>
                <w:sz w:val="22"/>
              </w:rPr>
              <w:t>jiného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vztahu: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....……………..……….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z w:val="22"/>
              </w:rPr>
              <w:t>Výše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úvazku: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</w:t>
            </w:r>
          </w:p>
        </w:tc>
      </w:tr>
      <w:tr>
        <w:trPr>
          <w:trHeight w:val="1012" w:hRule="atLeast"/>
        </w:trPr>
        <w:tc>
          <w:tcPr>
            <w:tcW w:w="2660" w:type="dxa"/>
          </w:tcPr>
          <w:p>
            <w:pPr>
              <w:pStyle w:val="TableParagraph"/>
              <w:spacing w:before="1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ind w:right="855"/>
              <w:rPr>
                <w:sz w:val="22"/>
              </w:rPr>
            </w:pPr>
            <w:r>
              <w:rPr>
                <w:sz w:val="22"/>
              </w:rPr>
              <w:t>Trvání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smluvního </w:t>
            </w:r>
            <w:r>
              <w:rPr>
                <w:spacing w:val="-2"/>
                <w:sz w:val="22"/>
              </w:rPr>
              <w:t>vztahu:</w:t>
            </w:r>
          </w:p>
        </w:tc>
        <w:tc>
          <w:tcPr>
            <w:tcW w:w="6631" w:type="dxa"/>
            <w:gridSpan w:val="2"/>
          </w:tcPr>
          <w:p>
            <w:pPr>
              <w:pStyle w:val="TableParagraph"/>
              <w:spacing w:before="110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91" w:val="left" w:leader="none"/>
                <w:tab w:pos="1996" w:val="left" w:leader="none"/>
                <w:tab w:pos="3842" w:val="left" w:leader="none"/>
              </w:tabs>
              <w:spacing w:line="240" w:lineRule="auto" w:before="0" w:after="0"/>
              <w:ind w:left="391" w:right="0" w:hanging="282"/>
              <w:jc w:val="left"/>
              <w:rPr>
                <w:sz w:val="22"/>
              </w:rPr>
            </w:pPr>
            <w:r>
              <w:rPr>
                <w:sz w:val="22"/>
              </w:rPr>
              <w:t>od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……20..</w:t>
            </w:r>
            <w:r>
              <w:rPr>
                <w:sz w:val="22"/>
              </w:rPr>
              <w:tab/>
              <w:t>do</w:t>
            </w:r>
            <w:r>
              <w:rPr>
                <w:spacing w:val="57"/>
                <w:sz w:val="22"/>
              </w:rPr>
              <w:t> </w:t>
            </w:r>
            <w:r>
              <w:rPr>
                <w:spacing w:val="-2"/>
                <w:sz w:val="22"/>
              </w:rPr>
              <w:t>……20...</w:t>
            </w:r>
            <w:r>
              <w:rPr>
                <w:sz w:val="22"/>
              </w:rPr>
              <w:tab/>
            </w:r>
            <w:r>
              <w:rPr>
                <w:rFonts w:ascii="MS Gothic" w:hAnsi="MS Gothic"/>
                <w:sz w:val="22"/>
              </w:rPr>
              <w:t>☐</w:t>
            </w:r>
            <w:r>
              <w:rPr>
                <w:rFonts w:ascii="MS Gothic" w:hAnsi="MS Gothic"/>
                <w:spacing w:val="-48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dobu</w:t>
            </w:r>
            <w:r>
              <w:rPr>
                <w:spacing w:val="-2"/>
                <w:sz w:val="22"/>
              </w:rPr>
              <w:t> neurčitou</w:t>
            </w:r>
          </w:p>
        </w:tc>
      </w:tr>
      <w:tr>
        <w:trPr>
          <w:trHeight w:val="1581" w:hRule="atLeast"/>
        </w:trPr>
        <w:tc>
          <w:tcPr>
            <w:tcW w:w="5296" w:type="dxa"/>
            <w:gridSpan w:val="2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Razítko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zaměstnavatele:</w:t>
            </w:r>
          </w:p>
        </w:tc>
        <w:tc>
          <w:tcPr>
            <w:tcW w:w="3995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Jméno,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funkce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podpis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osoby vydávající potvrzení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"/>
          <w:type w:val="continuous"/>
          <w:pgSz w:w="11910" w:h="16840"/>
          <w:pgMar w:header="708" w:footer="0" w:top="1740" w:bottom="280" w:left="1275" w:right="1275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82" w:after="0"/>
        <w:ind w:left="567" w:right="0" w:hanging="359"/>
        <w:jc w:val="left"/>
        <w:rPr>
          <w:sz w:val="24"/>
        </w:rPr>
      </w:pPr>
      <w:r>
        <w:rPr>
          <w:sz w:val="24"/>
        </w:rPr>
        <w:t>V</w:t>
      </w:r>
      <w:r>
        <w:rPr>
          <w:spacing w:val="-5"/>
          <w:sz w:val="24"/>
        </w:rPr>
        <w:t> </w:t>
      </w:r>
      <w:r>
        <w:rPr>
          <w:sz w:val="24"/>
        </w:rPr>
        <w:t>případě</w:t>
      </w:r>
      <w:r>
        <w:rPr>
          <w:spacing w:val="-5"/>
          <w:sz w:val="24"/>
        </w:rPr>
        <w:t> </w:t>
      </w:r>
      <w:r>
        <w:rPr>
          <w:sz w:val="24"/>
        </w:rPr>
        <w:t>podpořených</w:t>
      </w:r>
      <w:r>
        <w:rPr>
          <w:spacing w:val="-1"/>
          <w:sz w:val="24"/>
        </w:rPr>
        <w:t> </w:t>
      </w:r>
      <w:r>
        <w:rPr>
          <w:sz w:val="24"/>
        </w:rPr>
        <w:t>osob</w:t>
      </w:r>
      <w:r>
        <w:rPr>
          <w:spacing w:val="-4"/>
          <w:sz w:val="24"/>
        </w:rPr>
        <w:t> </w:t>
      </w:r>
      <w:r>
        <w:rPr>
          <w:sz w:val="24"/>
        </w:rPr>
        <w:t>v</w:t>
      </w:r>
      <w:r>
        <w:rPr>
          <w:spacing w:val="-4"/>
          <w:sz w:val="24"/>
        </w:rPr>
        <w:t> </w:t>
      </w:r>
      <w:r>
        <w:rPr>
          <w:sz w:val="24"/>
        </w:rPr>
        <w:t>procesu</w:t>
      </w:r>
      <w:r>
        <w:rPr>
          <w:spacing w:val="-6"/>
          <w:sz w:val="24"/>
        </w:rPr>
        <w:t> </w:t>
      </w:r>
      <w:r>
        <w:rPr>
          <w:sz w:val="24"/>
        </w:rPr>
        <w:t>vzdělávání</w:t>
      </w:r>
      <w:r>
        <w:rPr>
          <w:spacing w:val="-3"/>
          <w:sz w:val="24"/>
        </w:rPr>
        <w:t> </w:t>
      </w:r>
      <w:r>
        <w:rPr>
          <w:sz w:val="24"/>
        </w:rPr>
        <w:t>nebo</w:t>
      </w:r>
      <w:r>
        <w:rPr>
          <w:spacing w:val="-6"/>
          <w:sz w:val="24"/>
        </w:rPr>
        <w:t> </w:t>
      </w:r>
      <w:r>
        <w:rPr>
          <w:sz w:val="24"/>
        </w:rPr>
        <w:t>absolvující </w:t>
      </w:r>
      <w:r>
        <w:rPr>
          <w:spacing w:val="-2"/>
          <w:sz w:val="24"/>
        </w:rPr>
        <w:t>rekvalifikace</w:t>
      </w:r>
    </w:p>
    <w:p>
      <w:pPr>
        <w:pStyle w:val="Heading1"/>
        <w:spacing w:line="276" w:lineRule="auto"/>
      </w:pPr>
      <w:r>
        <w:rPr/>
        <w:t>Potvrzení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postavení</w:t>
      </w:r>
      <w:r>
        <w:rPr>
          <w:spacing w:val="-6"/>
        </w:rPr>
        <w:t> </w:t>
      </w:r>
      <w:r>
        <w:rPr/>
        <w:t>podpořené</w:t>
      </w:r>
      <w:r>
        <w:rPr>
          <w:spacing w:val="-10"/>
        </w:rPr>
        <w:t> </w:t>
      </w:r>
      <w:r>
        <w:rPr/>
        <w:t>osoby na trhu práce</w:t>
      </w:r>
    </w:p>
    <w:p>
      <w:pPr>
        <w:spacing w:line="240" w:lineRule="auto" w:before="3" w:after="0"/>
        <w:rPr>
          <w:b/>
          <w:sz w:val="17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6694"/>
      </w:tblGrid>
      <w:tr>
        <w:trPr>
          <w:trHeight w:val="758" w:hRule="atLeast"/>
        </w:trPr>
        <w:tc>
          <w:tcPr>
            <w:tcW w:w="9212" w:type="dxa"/>
            <w:gridSpan w:val="2"/>
          </w:tcPr>
          <w:p>
            <w:pPr>
              <w:pStyle w:val="TableParagraph"/>
              <w:spacing w:before="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sz w:val="22"/>
              </w:rPr>
            </w:pPr>
            <w:r>
              <w:rPr>
                <w:sz w:val="22"/>
              </w:rPr>
              <w:t>Podpořená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osoba:</w:t>
            </w:r>
          </w:p>
        </w:tc>
      </w:tr>
      <w:tr>
        <w:trPr>
          <w:trHeight w:val="505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Jméno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příjmení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06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Datum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narození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0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Adresa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trvalého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pobytu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34"/>
        <w:rPr>
          <w:b/>
          <w:sz w:val="36"/>
        </w:rPr>
      </w:pPr>
    </w:p>
    <w:p>
      <w:pPr>
        <w:pStyle w:val="Heading2"/>
        <w:ind w:right="1123"/>
        <w:rPr>
          <w:u w:val="none"/>
        </w:rPr>
      </w:pPr>
      <w:r>
        <w:rPr>
          <w:u w:val="single"/>
        </w:rPr>
        <w:t>Potvrzení</w:t>
      </w:r>
      <w:r>
        <w:rPr>
          <w:spacing w:val="-2"/>
          <w:u w:val="single"/>
        </w:rPr>
        <w:t> </w:t>
      </w:r>
      <w:r>
        <w:rPr>
          <w:u w:val="single"/>
        </w:rPr>
        <w:t>o</w:t>
      </w:r>
      <w:r>
        <w:rPr>
          <w:spacing w:val="-6"/>
          <w:u w:val="single"/>
        </w:rPr>
        <w:t> </w:t>
      </w:r>
      <w:r>
        <w:rPr>
          <w:u w:val="single"/>
        </w:rPr>
        <w:t>studiu</w:t>
      </w:r>
      <w:r>
        <w:rPr>
          <w:spacing w:val="-6"/>
          <w:u w:val="single"/>
        </w:rPr>
        <w:t> </w:t>
      </w:r>
      <w:r>
        <w:rPr>
          <w:u w:val="single"/>
        </w:rPr>
        <w:t>či</w:t>
      </w:r>
      <w:r>
        <w:rPr>
          <w:spacing w:val="-1"/>
          <w:u w:val="single"/>
        </w:rPr>
        <w:t> </w:t>
      </w:r>
      <w:r>
        <w:rPr>
          <w:u w:val="single"/>
        </w:rPr>
        <w:t>účasti</w:t>
      </w:r>
      <w:r>
        <w:rPr>
          <w:spacing w:val="-1"/>
          <w:u w:val="single"/>
        </w:rPr>
        <w:t> </w:t>
      </w:r>
      <w:r>
        <w:rPr>
          <w:u w:val="single"/>
        </w:rPr>
        <w:t>na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rekvalifikaci</w:t>
      </w:r>
    </w:p>
    <w:p>
      <w:pPr>
        <w:pStyle w:val="BodyText"/>
        <w:spacing w:line="276" w:lineRule="auto" w:before="50"/>
        <w:ind w:left="53" w:right="53"/>
        <w:jc w:val="center"/>
      </w:pPr>
      <w:r>
        <w:rPr>
          <w:i/>
        </w:rPr>
        <w:t>(vyplní</w:t>
      </w:r>
      <w:r>
        <w:rPr>
          <w:i/>
          <w:spacing w:val="-1"/>
        </w:rPr>
        <w:t> </w:t>
      </w:r>
      <w:r>
        <w:rPr>
          <w:i/>
        </w:rPr>
        <w:t>podpořená</w:t>
      </w:r>
      <w:r>
        <w:rPr>
          <w:i/>
          <w:spacing w:val="-2"/>
        </w:rPr>
        <w:t> </w:t>
      </w:r>
      <w:r>
        <w:rPr>
          <w:i/>
        </w:rPr>
        <w:t>osoba,</w:t>
      </w:r>
      <w:r>
        <w:rPr>
          <w:i/>
          <w:spacing w:val="-1"/>
        </w:rPr>
        <w:t> </w:t>
      </w:r>
      <w:r>
        <w:rPr>
          <w:i/>
        </w:rPr>
        <w:t>která</w:t>
      </w:r>
      <w:r>
        <w:rPr>
          <w:i/>
          <w:spacing w:val="-1"/>
        </w:rPr>
        <w:t> </w:t>
      </w:r>
      <w:r>
        <w:rPr>
          <w:i/>
        </w:rPr>
        <w:t>je</w:t>
      </w:r>
      <w:r>
        <w:rPr>
          <w:i/>
          <w:spacing w:val="-7"/>
        </w:rPr>
        <w:t> </w:t>
      </w:r>
      <w:r>
        <w:rPr>
          <w:i/>
        </w:rPr>
        <w:t>v procesu</w:t>
      </w:r>
      <w:r>
        <w:rPr>
          <w:i/>
          <w:spacing w:val="-4"/>
        </w:rPr>
        <w:t> </w:t>
      </w:r>
      <w:r>
        <w:rPr>
          <w:i/>
        </w:rPr>
        <w:t>vzdělávání</w:t>
      </w:r>
      <w:r>
        <w:rPr>
          <w:i/>
          <w:spacing w:val="-1"/>
        </w:rPr>
        <w:t> </w:t>
      </w:r>
      <w:r>
        <w:rPr>
          <w:i/>
        </w:rPr>
        <w:t>či</w:t>
      </w:r>
      <w:r>
        <w:rPr>
          <w:i/>
          <w:spacing w:val="-1"/>
        </w:rPr>
        <w:t> </w:t>
      </w:r>
      <w:r>
        <w:rPr>
          <w:i/>
        </w:rPr>
        <w:t>odborné</w:t>
      </w:r>
      <w:r>
        <w:rPr>
          <w:i/>
          <w:spacing w:val="-2"/>
        </w:rPr>
        <w:t> </w:t>
      </w:r>
      <w:r>
        <w:rPr>
          <w:i/>
        </w:rPr>
        <w:t>přípravy</w:t>
      </w:r>
      <w:r>
        <w:rPr>
          <w:i/>
          <w:spacing w:val="-3"/>
        </w:rPr>
        <w:t> </w:t>
      </w:r>
      <w:r>
        <w:rPr>
          <w:i/>
        </w:rPr>
        <w:t>nebo</w:t>
      </w:r>
      <w:r>
        <w:rPr>
          <w:i/>
          <w:spacing w:val="-2"/>
        </w:rPr>
        <w:t> </w:t>
      </w:r>
      <w:r>
        <w:rPr>
          <w:i/>
        </w:rPr>
        <w:t>získává</w:t>
      </w:r>
      <w:r>
        <w:rPr>
          <w:i/>
          <w:spacing w:val="-4"/>
        </w:rPr>
        <w:t> </w:t>
      </w:r>
      <w:r>
        <w:rPr>
          <w:i/>
        </w:rPr>
        <w:t>kvalifikaci</w:t>
      </w:r>
      <w:r>
        <w:rPr>
          <w:i/>
          <w:spacing w:val="-2"/>
        </w:rPr>
        <w:t> </w:t>
      </w:r>
      <w:r>
        <w:rPr>
          <w:i/>
        </w:rPr>
        <w:t>v</w:t>
      </w:r>
      <w:r>
        <w:rPr>
          <w:i/>
          <w:spacing w:val="-5"/>
        </w:rPr>
        <w:t> </w:t>
      </w:r>
      <w:r>
        <w:rPr>
          <w:i/>
        </w:rPr>
        <w:t>akreditovaném</w:t>
      </w:r>
      <w:r>
        <w:rPr/>
        <w:t> rekvalifikačním kurzu)</w:t>
      </w:r>
    </w:p>
    <w:p>
      <w:pPr>
        <w:spacing w:line="240" w:lineRule="auto" w:before="4" w:after="0"/>
        <w:rPr>
          <w:i/>
          <w:sz w:val="17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3"/>
        <w:gridCol w:w="792"/>
        <w:gridCol w:w="3994"/>
      </w:tblGrid>
      <w:tr>
        <w:trPr>
          <w:trHeight w:val="506" w:hRule="atLeast"/>
        </w:trPr>
        <w:tc>
          <w:tcPr>
            <w:tcW w:w="5295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Název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školy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poskytovatele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akreditovaného rekvalifikačního kurzu:</w:t>
            </w:r>
          </w:p>
        </w:tc>
        <w:tc>
          <w:tcPr>
            <w:tcW w:w="399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IČ:</w:t>
            </w:r>
          </w:p>
        </w:tc>
      </w:tr>
      <w:tr>
        <w:trPr>
          <w:trHeight w:val="1254" w:hRule="atLeast"/>
        </w:trPr>
        <w:tc>
          <w:tcPr>
            <w:tcW w:w="529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94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Sídlo:</w:t>
            </w:r>
          </w:p>
        </w:tc>
      </w:tr>
      <w:tr>
        <w:trPr>
          <w:trHeight w:val="556" w:hRule="atLeast"/>
        </w:trPr>
        <w:tc>
          <w:tcPr>
            <w:tcW w:w="9289" w:type="dxa"/>
            <w:gridSpan w:val="3"/>
          </w:tcPr>
          <w:p>
            <w:pPr>
              <w:pStyle w:val="TableParagraph"/>
              <w:spacing w:before="151"/>
              <w:ind w:left="8"/>
              <w:jc w:val="center"/>
              <w:rPr>
                <w:sz w:val="22"/>
              </w:rPr>
            </w:pPr>
            <w:r>
              <w:rPr>
                <w:sz w:val="22"/>
              </w:rPr>
              <w:t>Podpořená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osoba:</w:t>
            </w:r>
          </w:p>
        </w:tc>
      </w:tr>
      <w:tr>
        <w:trPr>
          <w:trHeight w:val="278" w:hRule="atLeast"/>
        </w:trPr>
        <w:tc>
          <w:tcPr>
            <w:tcW w:w="4503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89" w:val="left" w:leader="none"/>
              </w:tabs>
              <w:spacing w:line="259" w:lineRule="exact" w:before="0" w:after="0"/>
              <w:ind w:left="389" w:right="0" w:hanging="282"/>
              <w:jc w:val="left"/>
              <w:rPr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studentem/studentkou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prezenčního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</w:tc>
        <w:tc>
          <w:tcPr>
            <w:tcW w:w="4786" w:type="dxa"/>
            <w:gridSpan w:val="2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92" w:val="left" w:leader="none"/>
              </w:tabs>
              <w:spacing w:line="259" w:lineRule="exact" w:before="0" w:after="0"/>
              <w:ind w:left="392" w:right="0" w:hanging="282"/>
              <w:jc w:val="left"/>
              <w:rPr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účastníkem/účastnicí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akreditovaného</w:t>
            </w:r>
          </w:p>
        </w:tc>
      </w:tr>
      <w:tr>
        <w:trPr>
          <w:trHeight w:val="353" w:hRule="atLeast"/>
        </w:trPr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2"/>
                <w:sz w:val="20"/>
              </w:rPr>
              <w:t>kombinovaného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studia.</w:t>
            </w:r>
          </w:p>
        </w:tc>
        <w:tc>
          <w:tcPr>
            <w:tcW w:w="478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rekvalifikačního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kurzu.</w:t>
            </w:r>
          </w:p>
        </w:tc>
      </w:tr>
      <w:tr>
        <w:trPr>
          <w:trHeight w:val="459" w:hRule="atLeast"/>
        </w:trPr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Počátek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školního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roku:</w:t>
            </w:r>
          </w:p>
        </w:tc>
        <w:tc>
          <w:tcPr>
            <w:tcW w:w="478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Název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kurzu:…………………………………………</w:t>
            </w:r>
          </w:p>
        </w:tc>
      </w:tr>
      <w:tr>
        <w:trPr>
          <w:trHeight w:val="576" w:hRule="atLeast"/>
        </w:trPr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atLeast" w:before="96"/>
              <w:ind w:right="167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………………………………….. </w:t>
            </w:r>
            <w:r>
              <w:rPr>
                <w:sz w:val="20"/>
              </w:rPr>
              <w:t>Počátek studia:</w:t>
            </w:r>
          </w:p>
        </w:tc>
        <w:tc>
          <w:tcPr>
            <w:tcW w:w="478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</w:t>
            </w:r>
          </w:p>
        </w:tc>
      </w:tr>
      <w:tr>
        <w:trPr>
          <w:trHeight w:val="230" w:hRule="atLeast"/>
        </w:trPr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8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Trvání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kurzu:</w:t>
            </w:r>
          </w:p>
        </w:tc>
      </w:tr>
      <w:tr>
        <w:trPr>
          <w:trHeight w:val="229" w:hRule="atLeast"/>
        </w:trPr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…………………………………..</w:t>
            </w:r>
          </w:p>
        </w:tc>
        <w:tc>
          <w:tcPr>
            <w:tcW w:w="478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44" w:hRule="atLeast"/>
        </w:trPr>
        <w:tc>
          <w:tcPr>
            <w:tcW w:w="450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8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……………………………….</w:t>
            </w:r>
          </w:p>
        </w:tc>
      </w:tr>
      <w:tr>
        <w:trPr>
          <w:trHeight w:val="594" w:hRule="atLeast"/>
        </w:trPr>
        <w:tc>
          <w:tcPr>
            <w:tcW w:w="450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86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112"/>
              <w:ind w:left="11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……………………………….</w:t>
            </w:r>
          </w:p>
        </w:tc>
      </w:tr>
      <w:tr>
        <w:trPr>
          <w:trHeight w:val="1773" w:hRule="atLeast"/>
        </w:trPr>
        <w:tc>
          <w:tcPr>
            <w:tcW w:w="5295" w:type="dxa"/>
            <w:gridSpan w:val="2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Razítko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školy/poskytovatele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kurzu:</w:t>
            </w:r>
          </w:p>
        </w:tc>
        <w:tc>
          <w:tcPr>
            <w:tcW w:w="3994" w:type="dxa"/>
          </w:tcPr>
          <w:p>
            <w:pPr>
              <w:pStyle w:val="TableParagraph"/>
              <w:spacing w:before="2"/>
              <w:ind w:left="110"/>
              <w:rPr>
                <w:sz w:val="22"/>
              </w:rPr>
            </w:pPr>
            <w:r>
              <w:rPr>
                <w:sz w:val="22"/>
              </w:rPr>
              <w:t>Jméno,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funkce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podpis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osoby vydávající potvrzení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08" w:footer="0" w:top="1740" w:bottom="280" w:left="1275" w:right="1275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82" w:after="0"/>
        <w:ind w:left="567" w:right="0" w:hanging="359"/>
        <w:jc w:val="left"/>
        <w:rPr>
          <w:sz w:val="24"/>
        </w:rPr>
      </w:pPr>
      <w:r>
        <w:rPr>
          <w:sz w:val="24"/>
        </w:rPr>
        <w:t>V</w:t>
      </w:r>
      <w:r>
        <w:rPr>
          <w:spacing w:val="-4"/>
          <w:sz w:val="24"/>
        </w:rPr>
        <w:t> </w:t>
      </w:r>
      <w:r>
        <w:rPr>
          <w:sz w:val="24"/>
        </w:rPr>
        <w:t>případě</w:t>
      </w:r>
      <w:r>
        <w:rPr>
          <w:spacing w:val="-7"/>
          <w:sz w:val="24"/>
        </w:rPr>
        <w:t> </w:t>
      </w:r>
      <w:r>
        <w:rPr>
          <w:sz w:val="24"/>
        </w:rPr>
        <w:t>podpořených</w:t>
      </w:r>
      <w:r>
        <w:rPr>
          <w:spacing w:val="-1"/>
          <w:sz w:val="24"/>
        </w:rPr>
        <w:t> </w:t>
      </w:r>
      <w:r>
        <w:rPr>
          <w:sz w:val="24"/>
        </w:rPr>
        <w:t>nezaměstnaných</w:t>
      </w:r>
      <w:r>
        <w:rPr>
          <w:spacing w:val="-2"/>
          <w:sz w:val="24"/>
        </w:rPr>
        <w:t> </w:t>
      </w:r>
      <w:r>
        <w:rPr>
          <w:sz w:val="24"/>
        </w:rPr>
        <w:t>osob,</w:t>
      </w:r>
      <w:r>
        <w:rPr>
          <w:spacing w:val="-4"/>
          <w:sz w:val="24"/>
        </w:rPr>
        <w:t> </w:t>
      </w:r>
      <w:r>
        <w:rPr>
          <w:sz w:val="24"/>
        </w:rPr>
        <w:t>které</w:t>
      </w:r>
      <w:r>
        <w:rPr>
          <w:spacing w:val="-5"/>
          <w:sz w:val="24"/>
        </w:rPr>
        <w:t> </w:t>
      </w:r>
      <w:r>
        <w:rPr>
          <w:sz w:val="24"/>
        </w:rPr>
        <w:t>aktivně</w:t>
      </w:r>
      <w:r>
        <w:rPr>
          <w:spacing w:val="-3"/>
          <w:sz w:val="24"/>
        </w:rPr>
        <w:t> </w:t>
      </w:r>
      <w:r>
        <w:rPr>
          <w:sz w:val="24"/>
        </w:rPr>
        <w:t>hledají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práci</w:t>
      </w:r>
    </w:p>
    <w:p>
      <w:pPr>
        <w:spacing w:line="240" w:lineRule="auto" w:before="7"/>
        <w:rPr>
          <w:sz w:val="24"/>
        </w:rPr>
      </w:pPr>
    </w:p>
    <w:p>
      <w:pPr>
        <w:pStyle w:val="Heading1"/>
        <w:spacing w:line="276" w:lineRule="auto" w:before="0"/>
        <w:ind w:left="1152" w:right="1085"/>
      </w:pPr>
      <w:r>
        <w:rPr/>
        <w:t>Potvrzení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postavení</w:t>
      </w:r>
      <w:r>
        <w:rPr>
          <w:spacing w:val="-9"/>
        </w:rPr>
        <w:t> </w:t>
      </w:r>
      <w:r>
        <w:rPr/>
        <w:t>podpořené</w:t>
      </w:r>
      <w:r>
        <w:rPr>
          <w:spacing w:val="-10"/>
        </w:rPr>
        <w:t> </w:t>
      </w:r>
      <w:r>
        <w:rPr/>
        <w:t>osoby na trhu práce</w:t>
      </w:r>
    </w:p>
    <w:p>
      <w:pPr>
        <w:spacing w:line="240" w:lineRule="auto" w:before="4" w:after="0"/>
        <w:rPr>
          <w:b/>
          <w:sz w:val="17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6694"/>
      </w:tblGrid>
      <w:tr>
        <w:trPr>
          <w:trHeight w:val="251" w:hRule="atLeast"/>
        </w:trPr>
        <w:tc>
          <w:tcPr>
            <w:tcW w:w="9212" w:type="dxa"/>
            <w:gridSpan w:val="2"/>
          </w:tcPr>
          <w:p>
            <w:pPr>
              <w:pStyle w:val="TableParagraph"/>
              <w:spacing w:line="232" w:lineRule="exact"/>
              <w:ind w:left="8"/>
              <w:jc w:val="center"/>
              <w:rPr>
                <w:sz w:val="22"/>
              </w:rPr>
            </w:pPr>
            <w:r>
              <w:rPr>
                <w:sz w:val="22"/>
              </w:rPr>
              <w:t>Podpořená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osoba:</w:t>
            </w:r>
          </w:p>
        </w:tc>
      </w:tr>
      <w:tr>
        <w:trPr>
          <w:trHeight w:val="506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Jméno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příjmení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Datum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narození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61" w:hRule="atLeast"/>
        </w:trPr>
        <w:tc>
          <w:tcPr>
            <w:tcW w:w="251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Adresa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trvalého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pobytu</w:t>
            </w:r>
          </w:p>
        </w:tc>
        <w:tc>
          <w:tcPr>
            <w:tcW w:w="66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75"/>
        <w:rPr>
          <w:b/>
          <w:sz w:val="36"/>
        </w:rPr>
      </w:pPr>
    </w:p>
    <w:p>
      <w:pPr>
        <w:pStyle w:val="Heading2"/>
        <w:ind w:right="1122"/>
        <w:rPr>
          <w:u w:val="none"/>
        </w:rPr>
      </w:pPr>
      <w:r>
        <w:rPr>
          <w:u w:val="single"/>
        </w:rPr>
        <w:t>Potvrzení</w:t>
      </w:r>
      <w:r>
        <w:rPr>
          <w:spacing w:val="-3"/>
          <w:u w:val="single"/>
        </w:rPr>
        <w:t> </w:t>
      </w:r>
      <w:r>
        <w:rPr>
          <w:u w:val="single"/>
        </w:rPr>
        <w:t>o</w:t>
      </w:r>
      <w:r>
        <w:rPr>
          <w:spacing w:val="-7"/>
          <w:u w:val="single"/>
        </w:rPr>
        <w:t> </w:t>
      </w:r>
      <w:r>
        <w:rPr>
          <w:u w:val="single"/>
        </w:rPr>
        <w:t>vedení</w:t>
      </w:r>
      <w:r>
        <w:rPr>
          <w:spacing w:val="-3"/>
          <w:u w:val="single"/>
        </w:rPr>
        <w:t> </w:t>
      </w:r>
      <w:r>
        <w:rPr>
          <w:u w:val="single"/>
        </w:rPr>
        <w:t>v</w:t>
      </w:r>
      <w:r>
        <w:rPr>
          <w:spacing w:val="-4"/>
          <w:u w:val="single"/>
        </w:rPr>
        <w:t> </w:t>
      </w:r>
      <w:r>
        <w:rPr>
          <w:u w:val="single"/>
        </w:rPr>
        <w:t>evidenci</w:t>
      </w:r>
      <w:r>
        <w:rPr>
          <w:spacing w:val="-5"/>
          <w:u w:val="single"/>
        </w:rPr>
        <w:t> </w:t>
      </w:r>
      <w:r>
        <w:rPr>
          <w:u w:val="single"/>
        </w:rPr>
        <w:t>úřadu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práce</w:t>
      </w:r>
    </w:p>
    <w:p>
      <w:pPr>
        <w:pStyle w:val="BodyText"/>
        <w:spacing w:before="53"/>
        <w:ind w:left="1121" w:right="1119"/>
        <w:jc w:val="center"/>
        <w:rPr>
          <w:i/>
        </w:rPr>
      </w:pPr>
      <w:r>
        <w:rPr>
          <w:i/>
        </w:rPr>
        <w:t>(vyplní</w:t>
      </w:r>
      <w:r>
        <w:rPr>
          <w:i/>
          <w:spacing w:val="-4"/>
        </w:rPr>
        <w:t> </w:t>
      </w:r>
      <w:r>
        <w:rPr>
          <w:i/>
        </w:rPr>
        <w:t>podpořená</w:t>
      </w:r>
      <w:r>
        <w:rPr>
          <w:i/>
          <w:spacing w:val="-5"/>
        </w:rPr>
        <w:t> </w:t>
      </w:r>
      <w:r>
        <w:rPr>
          <w:i/>
        </w:rPr>
        <w:t>osoba,</w:t>
      </w:r>
      <w:r>
        <w:rPr>
          <w:i/>
          <w:spacing w:val="-5"/>
        </w:rPr>
        <w:t> </w:t>
      </w:r>
      <w:r>
        <w:rPr>
          <w:i/>
        </w:rPr>
        <w:t>která</w:t>
      </w:r>
      <w:r>
        <w:rPr>
          <w:i/>
          <w:spacing w:val="-4"/>
        </w:rPr>
        <w:t> </w:t>
      </w:r>
      <w:r>
        <w:rPr>
          <w:i/>
        </w:rPr>
        <w:t>je</w:t>
      </w:r>
      <w:r>
        <w:rPr>
          <w:i/>
          <w:spacing w:val="-7"/>
        </w:rPr>
        <w:t> </w:t>
      </w:r>
      <w:r>
        <w:rPr>
          <w:i/>
        </w:rPr>
        <w:t>vedena</w:t>
      </w:r>
      <w:r>
        <w:rPr>
          <w:i/>
          <w:spacing w:val="-4"/>
        </w:rPr>
        <w:t> </w:t>
      </w:r>
      <w:r>
        <w:rPr>
          <w:i/>
        </w:rPr>
        <w:t>v</w:t>
      </w:r>
      <w:r>
        <w:rPr>
          <w:i/>
          <w:spacing w:val="-5"/>
        </w:rPr>
        <w:t> </w:t>
      </w:r>
      <w:r>
        <w:rPr>
          <w:i/>
        </w:rPr>
        <w:t>evidenci</w:t>
      </w:r>
      <w:r>
        <w:rPr>
          <w:i/>
          <w:spacing w:val="-6"/>
        </w:rPr>
        <w:t> </w:t>
      </w:r>
      <w:r>
        <w:rPr>
          <w:i/>
        </w:rPr>
        <w:t>uchazečů</w:t>
      </w:r>
      <w:r>
        <w:rPr>
          <w:i/>
          <w:spacing w:val="-5"/>
        </w:rPr>
        <w:t> </w:t>
      </w:r>
      <w:r>
        <w:rPr>
          <w:i/>
        </w:rPr>
        <w:t>o </w:t>
      </w:r>
      <w:r>
        <w:rPr>
          <w:i/>
          <w:spacing w:val="-2"/>
        </w:rPr>
        <w:t>zaměstnání)</w:t>
      </w:r>
    </w:p>
    <w:p>
      <w:pPr>
        <w:spacing w:line="240" w:lineRule="auto" w:before="0"/>
        <w:rPr>
          <w:i/>
          <w:sz w:val="16"/>
        </w:rPr>
      </w:pPr>
    </w:p>
    <w:p>
      <w:pPr>
        <w:spacing w:line="240" w:lineRule="auto" w:before="0"/>
        <w:rPr>
          <w:i/>
          <w:sz w:val="16"/>
        </w:rPr>
      </w:pPr>
    </w:p>
    <w:p>
      <w:pPr>
        <w:spacing w:line="240" w:lineRule="auto" w:before="110"/>
        <w:rPr>
          <w:i/>
          <w:sz w:val="16"/>
        </w:rPr>
      </w:pPr>
    </w:p>
    <w:p>
      <w:pPr>
        <w:spacing w:before="0"/>
        <w:ind w:left="141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1938020</wp:posOffset>
                </wp:positionH>
                <wp:positionV relativeFrom="paragraph">
                  <wp:posOffset>-57959</wp:posOffset>
                </wp:positionV>
                <wp:extent cx="4723765" cy="2381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23765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3765" h="238125">
                              <a:moveTo>
                                <a:pt x="0" y="238125"/>
                              </a:moveTo>
                              <a:lnTo>
                                <a:pt x="4723764" y="238125"/>
                              </a:lnTo>
                              <a:lnTo>
                                <a:pt x="4723764" y="0"/>
                              </a:lnTo>
                              <a:lnTo>
                                <a:pt x="0" y="0"/>
                              </a:lnTo>
                              <a:lnTo>
                                <a:pt x="0" y="2381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2.600006pt;margin-top:-4.56375pt;width:371.95pt;height:18.75pt;mso-position-horizontal-relative:page;mso-position-vertical-relative:paragraph;z-index:15728640" id="docshape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2"/>
        </w:rPr>
        <w:t>Úřad</w:t>
      </w:r>
      <w:r>
        <w:rPr>
          <w:spacing w:val="-3"/>
          <w:sz w:val="22"/>
        </w:rPr>
        <w:t> </w:t>
      </w:r>
      <w:r>
        <w:rPr>
          <w:sz w:val="22"/>
        </w:rPr>
        <w:t>práce</w:t>
      </w:r>
      <w:r>
        <w:rPr>
          <w:spacing w:val="-3"/>
          <w:sz w:val="22"/>
        </w:rPr>
        <w:t> </w:t>
      </w:r>
      <w:r>
        <w:rPr>
          <w:spacing w:val="-10"/>
          <w:sz w:val="22"/>
        </w:rPr>
        <w:t>v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223"/>
        <w:rPr>
          <w:sz w:val="22"/>
        </w:rPr>
      </w:pPr>
    </w:p>
    <w:p>
      <w:pPr>
        <w:tabs>
          <w:tab w:pos="815" w:val="left" w:leader="none"/>
          <w:tab w:pos="1182" w:val="left" w:leader="none"/>
          <w:tab w:pos="3969" w:val="left" w:leader="none"/>
          <w:tab w:pos="4925" w:val="left" w:leader="none"/>
          <w:tab w:pos="5291" w:val="left" w:leader="none"/>
        </w:tabs>
        <w:spacing w:line="463" w:lineRule="auto" w:before="0"/>
        <w:ind w:left="141" w:right="429" w:firstLine="0"/>
        <w:jc w:val="left"/>
        <w:rPr>
          <w:sz w:val="22"/>
        </w:rPr>
      </w:pPr>
      <w:r>
        <w:rPr>
          <w:sz w:val="22"/>
        </w:rPr>
        <w:t>tímto</w:t>
      </w:r>
      <w:r>
        <w:rPr>
          <w:spacing w:val="-3"/>
          <w:sz w:val="22"/>
        </w:rPr>
        <w:t> </w:t>
      </w:r>
      <w:r>
        <w:rPr>
          <w:sz w:val="22"/>
        </w:rPr>
        <w:t>potvrzuje,</w:t>
      </w:r>
      <w:r>
        <w:rPr>
          <w:spacing w:val="-4"/>
          <w:sz w:val="22"/>
        </w:rPr>
        <w:t> </w:t>
      </w:r>
      <w:r>
        <w:rPr>
          <w:sz w:val="22"/>
        </w:rPr>
        <w:t>že</w:t>
      </w:r>
      <w:r>
        <w:rPr>
          <w:spacing w:val="-3"/>
          <w:sz w:val="22"/>
        </w:rPr>
        <w:t> </w:t>
      </w:r>
      <w:r>
        <w:rPr>
          <w:sz w:val="22"/>
        </w:rPr>
        <w:t>výše</w:t>
      </w:r>
      <w:r>
        <w:rPr>
          <w:spacing w:val="-3"/>
          <w:sz w:val="22"/>
        </w:rPr>
        <w:t> </w:t>
      </w:r>
      <w:r>
        <w:rPr>
          <w:sz w:val="22"/>
        </w:rPr>
        <w:t>uvedená</w:t>
      </w:r>
      <w:r>
        <w:rPr>
          <w:spacing w:val="-3"/>
          <w:sz w:val="22"/>
        </w:rPr>
        <w:t> </w:t>
      </w:r>
      <w:r>
        <w:rPr>
          <w:sz w:val="22"/>
        </w:rPr>
        <w:t>osoba</w:t>
      </w:r>
      <w:r>
        <w:rPr>
          <w:spacing w:val="-3"/>
          <w:sz w:val="22"/>
        </w:rPr>
        <w:t> </w:t>
      </w:r>
      <w:r>
        <w:rPr>
          <w:sz w:val="22"/>
        </w:rPr>
        <w:t>je/byla vedena</w:t>
      </w:r>
      <w:r>
        <w:rPr>
          <w:spacing w:val="-2"/>
          <w:sz w:val="22"/>
        </w:rPr>
        <w:t> </w:t>
      </w:r>
      <w:r>
        <w:rPr>
          <w:sz w:val="22"/>
        </w:rPr>
        <w:t>v</w:t>
      </w:r>
      <w:r>
        <w:rPr>
          <w:spacing w:val="-5"/>
          <w:sz w:val="22"/>
        </w:rPr>
        <w:t> </w:t>
      </w:r>
      <w:r>
        <w:rPr>
          <w:sz w:val="22"/>
        </w:rPr>
        <w:t>evidenci</w:t>
      </w:r>
      <w:r>
        <w:rPr>
          <w:spacing w:val="-4"/>
          <w:sz w:val="22"/>
        </w:rPr>
        <w:t> </w:t>
      </w:r>
      <w:r>
        <w:rPr>
          <w:sz w:val="22"/>
        </w:rPr>
        <w:t>uchazečů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zaměstnání </w:t>
      </w:r>
      <w:r>
        <w:rPr>
          <w:spacing w:val="-6"/>
          <w:sz w:val="22"/>
        </w:rPr>
        <w:t>od</w:t>
      </w:r>
      <w:r>
        <w:rPr>
          <w:sz w:val="22"/>
        </w:rPr>
        <w:tab/>
      </w:r>
      <w:r>
        <w:rPr>
          <w:spacing w:val="-10"/>
          <w:sz w:val="22"/>
        </w:rPr>
        <w:t>.</w:t>
      </w:r>
      <w:r>
        <w:rPr>
          <w:sz w:val="22"/>
        </w:rPr>
        <w:tab/>
        <w:t>. 20 …</w:t>
        <w:tab/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27"/>
          <w:sz w:val="22"/>
        </w:rPr>
        <w:t> </w:t>
      </w:r>
      <w:r>
        <w:rPr>
          <w:sz w:val="22"/>
        </w:rPr>
        <w:t>do</w:t>
        <w:tab/>
      </w:r>
      <w:r>
        <w:rPr>
          <w:spacing w:val="-10"/>
          <w:sz w:val="22"/>
        </w:rPr>
        <w:t>.</w:t>
      </w:r>
      <w:r>
        <w:rPr>
          <w:sz w:val="22"/>
        </w:rPr>
        <w:tab/>
        <w:t>. 20 …</w:t>
      </w:r>
    </w:p>
    <w:p>
      <w:pPr>
        <w:pStyle w:val="ListParagraph"/>
        <w:numPr>
          <w:ilvl w:val="1"/>
          <w:numId w:val="1"/>
        </w:numPr>
        <w:tabs>
          <w:tab w:pos="4250" w:val="left" w:leader="none"/>
        </w:tabs>
        <w:spacing w:line="262" w:lineRule="exact" w:before="0" w:after="0"/>
        <w:ind w:left="4250" w:right="0" w:hanging="280"/>
        <w:jc w:val="left"/>
        <w:rPr>
          <w:sz w:val="22"/>
        </w:rPr>
      </w:pPr>
      <w:r>
        <w:rPr>
          <w:sz w:val="22"/>
        </w:rPr>
        <w:t>k</w:t>
      </w:r>
      <w:r>
        <w:rPr>
          <w:spacing w:val="-3"/>
          <w:sz w:val="22"/>
        </w:rPr>
        <w:t> </w:t>
      </w:r>
      <w:r>
        <w:rPr>
          <w:sz w:val="22"/>
        </w:rPr>
        <w:t>datu</w:t>
      </w:r>
      <w:r>
        <w:rPr>
          <w:spacing w:val="-5"/>
          <w:sz w:val="22"/>
        </w:rPr>
        <w:t> </w:t>
      </w:r>
      <w:r>
        <w:rPr>
          <w:sz w:val="22"/>
        </w:rPr>
        <w:t>vydání</w:t>
      </w:r>
      <w:r>
        <w:rPr>
          <w:spacing w:val="-6"/>
          <w:sz w:val="22"/>
        </w:rPr>
        <w:t> </w:t>
      </w:r>
      <w:r>
        <w:rPr>
          <w:sz w:val="22"/>
        </w:rPr>
        <w:t>tohoto</w:t>
      </w:r>
      <w:r>
        <w:rPr>
          <w:spacing w:val="-2"/>
          <w:sz w:val="22"/>
        </w:rPr>
        <w:t> potvrzení.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9" w:after="1"/>
        <w:rPr>
          <w:sz w:val="20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95"/>
        <w:gridCol w:w="3994"/>
      </w:tblGrid>
      <w:tr>
        <w:trPr>
          <w:trHeight w:val="1581" w:hRule="atLeast"/>
        </w:trPr>
        <w:tc>
          <w:tcPr>
            <w:tcW w:w="529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Razítko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ÚP</w:t>
            </w:r>
          </w:p>
        </w:tc>
        <w:tc>
          <w:tcPr>
            <w:tcW w:w="3994" w:type="dxa"/>
          </w:tcPr>
          <w:p>
            <w:pPr>
              <w:pStyle w:val="TableParagraph"/>
              <w:spacing w:before="2"/>
              <w:ind w:left="110"/>
              <w:rPr>
                <w:sz w:val="22"/>
              </w:rPr>
            </w:pPr>
            <w:r>
              <w:rPr>
                <w:sz w:val="22"/>
              </w:rPr>
              <w:t>Jméno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podpis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osoby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vydávající </w:t>
            </w:r>
            <w:r>
              <w:rPr>
                <w:spacing w:val="-2"/>
                <w:sz w:val="22"/>
              </w:rPr>
              <w:t>potvrzení</w:t>
            </w:r>
          </w:p>
        </w:tc>
      </w:tr>
    </w:tbl>
    <w:sectPr>
      <w:pgSz w:w="11910" w:h="16840"/>
      <w:pgMar w:header="708" w:footer="0" w:top="17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w:drawing>
        <wp:anchor distT="0" distB="0" distL="0" distR="0" allowOverlap="1" layoutInCell="1" locked="0" behindDoc="1" simplePos="0" relativeHeight="487457280">
          <wp:simplePos x="0" y="0"/>
          <wp:positionH relativeFrom="page">
            <wp:posOffset>899794</wp:posOffset>
          </wp:positionH>
          <wp:positionV relativeFrom="page">
            <wp:posOffset>449579</wp:posOffset>
          </wp:positionV>
          <wp:extent cx="2626741" cy="54102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26741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☐"/>
      <w:lvlJc w:val="left"/>
      <w:pPr>
        <w:ind w:left="393" w:hanging="28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37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275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71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15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588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025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463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3900" w:hanging="284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91" w:hanging="28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09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21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627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037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446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2855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3265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3674" w:hanging="284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93" w:hanging="28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22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644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266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2888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351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4132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4754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5376" w:hanging="284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391" w:hanging="28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288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176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64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52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84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728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16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504" w:hanging="284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568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☐"/>
      <w:lvlJc w:val="left"/>
      <w:pPr>
        <w:ind w:left="4250" w:hanging="28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>
      <w:start w:val="0"/>
      <w:numFmt w:val="bullet"/>
      <w:lvlText w:val="•"/>
      <w:lvlJc w:val="left"/>
      <w:pPr>
        <w:ind w:left="4826" w:hanging="281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5392" w:hanging="281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5958" w:hanging="281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6525" w:hanging="281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7091" w:hanging="281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657" w:hanging="281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23" w:hanging="281"/>
      </w:pPr>
      <w:rPr>
        <w:rFonts w:hint="default"/>
        <w:lang w:val="cs-CZ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6"/>
      <w:szCs w:val="16"/>
      <w:lang w:val="cs-CZ" w:eastAsia="en-US" w:bidi="ar-SA"/>
    </w:rPr>
  </w:style>
  <w:style w:styleId="Heading1" w:type="paragraph">
    <w:name w:val="Heading 1"/>
    <w:basedOn w:val="Normal"/>
    <w:uiPriority w:val="1"/>
    <w:qFormat/>
    <w:pPr>
      <w:spacing w:before="243"/>
      <w:ind w:left="1121" w:right="1118"/>
      <w:jc w:val="center"/>
      <w:outlineLvl w:val="1"/>
    </w:pPr>
    <w:rPr>
      <w:rFonts w:ascii="Arial" w:hAnsi="Arial" w:eastAsia="Arial" w:cs="Arial"/>
      <w:b/>
      <w:bCs/>
      <w:sz w:val="36"/>
      <w:szCs w:val="36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1121" w:right="1121"/>
      <w:jc w:val="center"/>
      <w:outlineLvl w:val="2"/>
    </w:pPr>
    <w:rPr>
      <w:rFonts w:ascii="Arial" w:hAnsi="Arial" w:eastAsia="Arial" w:cs="Arial"/>
      <w:b/>
      <w:bCs/>
      <w:sz w:val="28"/>
      <w:szCs w:val="28"/>
      <w:u w:val="single" w:color="00000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567" w:hanging="359"/>
    </w:pPr>
    <w:rPr>
      <w:rFonts w:ascii="Arial" w:hAnsi="Arial" w:eastAsia="Arial" w:cs="Arial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Michala Trličíková</dc:creator>
  <dcterms:created xsi:type="dcterms:W3CDTF">2026-09-30T11:19:27Z</dcterms:created>
  <dcterms:modified xsi:type="dcterms:W3CDTF">2026-09-30T11:19:27Z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2016</vt:lpwstr>
  </property>
</Properties>
</file>